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67C01">
      <w:pPr>
        <w:jc w:val="center"/>
        <w:rPr>
          <w:rFonts w:hint="eastAsia" w:ascii="文星标宋" w:hAnsi="文星标宋" w:eastAsia="文星标宋"/>
          <w:sz w:val="28"/>
        </w:rPr>
      </w:pPr>
      <w:r>
        <w:rPr>
          <w:rFonts w:hint="eastAsia" w:ascii="文星标宋" w:hAnsi="文星标宋" w:eastAsia="文星标宋"/>
          <w:b/>
          <w:color w:val="333333"/>
          <w:spacing w:val="20"/>
          <w:sz w:val="28"/>
          <w:shd w:val="solid" w:color="FFFFFF" w:fill="auto"/>
          <w:lang w:eastAsia="zh-CN"/>
        </w:rPr>
        <w:t>变更</w:t>
      </w:r>
      <w:r>
        <w:rPr>
          <w:rFonts w:hint="eastAsia" w:ascii="文星标宋" w:hAnsi="文星标宋" w:eastAsia="文星标宋"/>
          <w:b/>
          <w:color w:val="333333"/>
          <w:spacing w:val="20"/>
          <w:sz w:val="28"/>
          <w:shd w:val="solid" w:color="FFFFFF" w:fill="auto"/>
        </w:rPr>
        <w:t>《</w:t>
      </w:r>
      <w:r>
        <w:rPr>
          <w:rFonts w:hint="eastAsia" w:ascii="文星标宋" w:hAnsi="文星标宋" w:eastAsia="文星标宋" w:cs="Times New Roman"/>
          <w:b/>
          <w:color w:val="333333"/>
          <w:spacing w:val="20"/>
          <w:sz w:val="28"/>
          <w:shd w:val="solid" w:color="FFFFFF" w:fill="auto"/>
        </w:rPr>
        <w:t>药</w:t>
      </w:r>
      <w:r>
        <w:rPr>
          <w:rFonts w:hint="eastAsia" w:ascii="文星标宋" w:hAnsi="文星标宋" w:eastAsia="文星标宋"/>
          <w:b/>
          <w:color w:val="333333"/>
          <w:spacing w:val="20"/>
          <w:sz w:val="28"/>
          <w:shd w:val="solid" w:color="FFFFFF" w:fill="auto"/>
        </w:rPr>
        <w:t>品经营许可证》</w:t>
      </w:r>
      <w:r>
        <w:rPr>
          <w:rFonts w:hint="eastAsia" w:ascii="文星标宋" w:hAnsi="文星标宋" w:eastAsia="文星标宋" w:cs="Times New Roman"/>
          <w:b/>
          <w:color w:val="FF0000"/>
          <w:spacing w:val="20"/>
          <w:sz w:val="28"/>
          <w:shd w:val="solid" w:color="FFFFFF" w:fill="auto"/>
        </w:rPr>
        <w:t>（20</w:t>
      </w:r>
      <w:r>
        <w:rPr>
          <w:rFonts w:hint="eastAsia" w:ascii="文星标宋" w:hAnsi="文星标宋" w:eastAsia="文星标宋" w:cs="Times New Roman"/>
          <w:b/>
          <w:color w:val="FF0000"/>
          <w:spacing w:val="20"/>
          <w:sz w:val="28"/>
          <w:shd w:val="solid" w:color="FFFFFF" w:fill="auto"/>
          <w:lang w:val="en-US" w:eastAsia="zh-CN"/>
        </w:rPr>
        <w:t>25</w:t>
      </w:r>
      <w:r>
        <w:rPr>
          <w:rFonts w:hint="eastAsia" w:ascii="文星标宋" w:hAnsi="文星标宋" w:eastAsia="文星标宋" w:cs="Times New Roman"/>
          <w:b/>
          <w:color w:val="FF0000"/>
          <w:spacing w:val="20"/>
          <w:sz w:val="28"/>
          <w:shd w:val="solid" w:color="FFFFFF" w:fill="auto"/>
        </w:rPr>
        <w:t>第</w:t>
      </w:r>
      <w:r>
        <w:rPr>
          <w:rFonts w:hint="eastAsia" w:ascii="文星标宋" w:hAnsi="文星标宋" w:eastAsia="文星标宋" w:cs="Times New Roman"/>
          <w:b/>
          <w:color w:val="FF0000"/>
          <w:spacing w:val="20"/>
          <w:sz w:val="28"/>
          <w:shd w:val="solid" w:color="FFFFFF" w:fill="auto"/>
          <w:lang w:val="en-US" w:eastAsia="zh-CN"/>
        </w:rPr>
        <w:t>6</w:t>
      </w:r>
      <w:r>
        <w:rPr>
          <w:rFonts w:hint="eastAsia" w:ascii="文星标宋" w:hAnsi="文星标宋" w:eastAsia="文星标宋" w:cs="Times New Roman"/>
          <w:b/>
          <w:color w:val="FF0000"/>
          <w:spacing w:val="20"/>
          <w:sz w:val="28"/>
          <w:shd w:val="solid" w:color="FFFFFF" w:fill="auto"/>
        </w:rPr>
        <w:t>号）</w:t>
      </w:r>
    </w:p>
    <w:tbl>
      <w:tblPr>
        <w:tblStyle w:val="2"/>
        <w:tblpPr w:leftFromText="182" w:rightFromText="182" w:vertAnchor="text" w:horzAnchor="page" w:tblpX="1535" w:tblpY="240"/>
        <w:tblOverlap w:val="never"/>
        <w:tblW w:w="14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602"/>
        <w:gridCol w:w="602"/>
        <w:gridCol w:w="602"/>
        <w:gridCol w:w="602"/>
        <w:gridCol w:w="2298"/>
        <w:gridCol w:w="1942"/>
        <w:gridCol w:w="1346"/>
        <w:gridCol w:w="1691"/>
        <w:gridCol w:w="2225"/>
      </w:tblGrid>
      <w:tr w14:paraId="70D19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33C15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企业名称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59E1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法定代表人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11ED3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主要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负责人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0DA50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质量负责人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EFEBD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经营方式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2ECD1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经营范围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0E30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注册地址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D1393">
            <w:pPr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变更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日期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952EF">
            <w:pPr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证书   编号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E9778">
            <w:pPr>
              <w:jc w:val="center"/>
              <w:rPr>
                <w:rFonts w:hint="eastAsia" w:ascii="文星仿宋" w:hAnsi="文星仿宋" w:eastAsia="文星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统一社会信用代码</w:t>
            </w:r>
          </w:p>
        </w:tc>
      </w:tr>
      <w:tr w14:paraId="10827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67A9A">
            <w:pPr>
              <w:jc w:val="center"/>
              <w:rPr>
                <w:rFonts w:hint="eastAsia" w:ascii="文星仿宋" w:hAnsi="文星仿宋" w:eastAsia="文星仿宋" w:cs="Times New Roman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渑池县同仁大药房医药连锁有限公司洪阳店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44E45">
            <w:pPr>
              <w:jc w:val="center"/>
              <w:rPr>
                <w:rFonts w:hint="default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张青松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EC5F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韩</w:t>
            </w:r>
          </w:p>
          <w:p w14:paraId="4CFF089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冰</w:t>
            </w:r>
          </w:p>
          <w:p w14:paraId="4D3CCE67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雪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 w14:paraId="0A4E2814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文星仿宋" w:hAnsi="文星仿宋" w:eastAsia="文星仿宋" w:cs="Times New Roman"/>
                <w:lang w:val="en-US" w:eastAsia="zh-CN"/>
              </w:rPr>
              <w:t>张淳厚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89A5C">
            <w:pPr>
              <w:jc w:val="center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零售连锁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60239">
            <w:pPr>
              <w:jc w:val="left"/>
              <w:rPr>
                <w:rFonts w:hint="eastAsia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处方药、甲类非处方药、乙类非处方药：中药饮片、中成药、化学药（含冷藏药品）、血液制品（含冷藏药品）、其他生物制品（含冷藏药品）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87AB5">
            <w:pPr>
              <w:jc w:val="center"/>
              <w:rPr>
                <w:rFonts w:hint="default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渑池县洪阳镇洪阳街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EE6D">
            <w:pPr>
              <w:jc w:val="center"/>
              <w:rPr>
                <w:rFonts w:hint="default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2025/05/14</w:t>
            </w:r>
            <w:bookmarkStart w:id="0" w:name="_GoBack"/>
            <w:bookmarkEnd w:id="0"/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720B9">
            <w:pPr>
              <w:jc w:val="center"/>
              <w:rPr>
                <w:rFonts w:hint="default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豫CB3986000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66F1D">
            <w:pPr>
              <w:jc w:val="center"/>
              <w:rPr>
                <w:rFonts w:hint="default" w:ascii="文星仿宋" w:hAnsi="文星仿宋" w:eastAsia="文星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91411221341664200D</w:t>
            </w:r>
          </w:p>
        </w:tc>
      </w:tr>
    </w:tbl>
    <w:p w14:paraId="7145602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0936"/>
    <w:rsid w:val="00DB47DA"/>
    <w:rsid w:val="17FD7AA6"/>
    <w:rsid w:val="28DE5E95"/>
    <w:rsid w:val="2ABC59E8"/>
    <w:rsid w:val="3FCD1F39"/>
    <w:rsid w:val="42810EB4"/>
    <w:rsid w:val="470639F8"/>
    <w:rsid w:val="49A0767D"/>
    <w:rsid w:val="6A970936"/>
    <w:rsid w:val="7D3574C4"/>
    <w:rsid w:val="7FD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character" w:customStyle="1" w:styleId="7">
    <w:name w:val="layui-layer-tabnow"/>
    <w:basedOn w:val="3"/>
    <w:qFormat/>
    <w:uiPriority w:val="0"/>
    <w:rPr>
      <w:bdr w:val="single" w:color="CCCCCC" w:sz="6" w:space="0"/>
      <w:shd w:val="clear" w:fill="FFFFFF"/>
    </w:rPr>
  </w:style>
  <w:style w:type="character" w:customStyle="1" w:styleId="8">
    <w:name w:val="l-btn-icon-right"/>
    <w:basedOn w:val="3"/>
    <w:qFormat/>
    <w:uiPriority w:val="0"/>
  </w:style>
  <w:style w:type="character" w:customStyle="1" w:styleId="9">
    <w:name w:val="l-btn-left"/>
    <w:basedOn w:val="3"/>
    <w:qFormat/>
    <w:uiPriority w:val="0"/>
  </w:style>
  <w:style w:type="character" w:customStyle="1" w:styleId="10">
    <w:name w:val="l-btn-left1"/>
    <w:basedOn w:val="3"/>
    <w:qFormat/>
    <w:uiPriority w:val="0"/>
  </w:style>
  <w:style w:type="character" w:customStyle="1" w:styleId="11">
    <w:name w:val="l-btn-left2"/>
    <w:basedOn w:val="3"/>
    <w:qFormat/>
    <w:uiPriority w:val="0"/>
  </w:style>
  <w:style w:type="character" w:customStyle="1" w:styleId="12">
    <w:name w:val="l-btn-left3"/>
    <w:basedOn w:val="3"/>
    <w:qFormat/>
    <w:uiPriority w:val="0"/>
  </w:style>
  <w:style w:type="character" w:customStyle="1" w:styleId="13">
    <w:name w:val="l-btn-empty"/>
    <w:basedOn w:val="3"/>
    <w:qFormat/>
    <w:uiPriority w:val="0"/>
  </w:style>
  <w:style w:type="character" w:customStyle="1" w:styleId="14">
    <w:name w:val="l-btn-text"/>
    <w:basedOn w:val="3"/>
    <w:qFormat/>
    <w:uiPriority w:val="0"/>
    <w:rPr>
      <w:vertAlign w:val="baseline"/>
    </w:rPr>
  </w:style>
  <w:style w:type="character" w:customStyle="1" w:styleId="15">
    <w:name w:val="l-btn-icon-left"/>
    <w:basedOn w:val="3"/>
    <w:qFormat/>
    <w:uiPriority w:val="0"/>
  </w:style>
  <w:style w:type="character" w:customStyle="1" w:styleId="16">
    <w:name w:val="first-child"/>
    <w:basedOn w:val="3"/>
    <w:qFormat/>
    <w:uiPriority w:val="0"/>
  </w:style>
  <w:style w:type="character" w:customStyle="1" w:styleId="17">
    <w:name w:val="l-btn-left4"/>
    <w:basedOn w:val="3"/>
    <w:qFormat/>
    <w:uiPriority w:val="0"/>
  </w:style>
  <w:style w:type="character" w:customStyle="1" w:styleId="18">
    <w:name w:val="l-btn-left5"/>
    <w:basedOn w:val="3"/>
    <w:qFormat/>
    <w:uiPriority w:val="0"/>
  </w:style>
  <w:style w:type="character" w:customStyle="1" w:styleId="19">
    <w:name w:val="current"/>
    <w:basedOn w:val="3"/>
    <w:qFormat/>
    <w:uiPriority w:val="0"/>
    <w:rPr>
      <w:color w:val="FFFFFF"/>
      <w:bdr w:val="single" w:color="CE1803" w:sz="6" w:space="0"/>
      <w:shd w:val="clear" w:fill="CE1803"/>
    </w:rPr>
  </w:style>
  <w:style w:type="character" w:customStyle="1" w:styleId="20">
    <w:name w:val="disabled"/>
    <w:basedOn w:val="3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211</Characters>
  <Lines>0</Lines>
  <Paragraphs>0</Paragraphs>
  <TotalTime>9</TotalTime>
  <ScaleCrop>false</ScaleCrop>
  <LinksUpToDate>false</LinksUpToDate>
  <CharactersWithSpaces>214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2024-12-23T08:08:00Z</dcterms:created>
  <dc:creator>WPS_647902446</dc:creator>
  <cp:lastModifiedBy>WPS_647902446</cp:lastModifiedBy>
  <dcterms:modified xsi:type="dcterms:W3CDTF">2025-05-19T08:18:24Z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EBF2A6274E044360A67C42B767945B03_13</vt:lpwstr>
  </property>
  <property fmtid="{D5CDD505-2E9C-101B-9397-08002B2CF9AE}" pid="4" name="KSOTemplateDocerSaveRecord">
    <vt:lpwstr>eyJoZGlkIjoiNWE2NmQ5ODEwODcwNTNjYWQxMmE4YTY2ZWE4YTNkMTEiLCJ1c2VySWQiOiI2NDc5MDI0NDYifQ==</vt:lpwstr>
  </property>
</Properties>
</file>